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ascii="Calibri" w:hAnsi="Calibri" w:eastAsia="SimSun" w:cs="Calibri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Reklamace zboží </w:t>
      </w:r>
    </w:p>
    <w:p>
      <w:pPr>
        <w:keepNext w:val="0"/>
        <w:keepLines w:val="0"/>
        <w:widowControl/>
        <w:suppressLineNumbers w:val="0"/>
        <w:jc w:val="left"/>
        <w:rPr>
          <w:rFonts w:ascii="Calibri" w:hAnsi="Calibri" w:eastAsia="SimSun" w:cs="Calibri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 xml:space="preserve">Jméno a příjmení kupujícího (odesílatele):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 xml:space="preserve">Adresa: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 xml:space="preserve">kontaktní údaje (e-mail, telefon):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 xml:space="preserve">Jméno a příjmení prodávajícího (adresát): Stanislava Kottová,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 xml:space="preserve">IČ prodávajícího 00765830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 xml:space="preserve">Adresa prodávajícího: Stanislava Kottová, Sokolovská 1763/10, Karviná, 735 06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 xml:space="preserve">V ....................... dne .............................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SimSun" w:cs="Calibri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Věc: Uplatnění reklamace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 xml:space="preserve">Vážení, 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 xml:space="preserve">dne .......... jsem přes Vaše internetové stránky </w:t>
      </w:r>
      <w:r>
        <w:rPr>
          <w:rFonts w:hint="default" w:ascii="Calibri" w:hAnsi="Calibri" w:eastAsia="SimSun" w:cs="Calibri"/>
          <w:color w:val="0000FF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Calibri" w:hAnsi="Calibri" w:eastAsia="SimSun" w:cs="Calibri"/>
          <w:color w:val="0000FF"/>
          <w:kern w:val="0"/>
          <w:sz w:val="24"/>
          <w:szCs w:val="24"/>
          <w:lang w:val="en-US" w:eastAsia="zh-CN" w:bidi="ar"/>
        </w:rPr>
        <w:instrText xml:space="preserve"> HYPERLINK "http://www.moliplay.cz" </w:instrText>
      </w:r>
      <w:r>
        <w:rPr>
          <w:rFonts w:hint="default" w:ascii="Calibri" w:hAnsi="Calibri" w:eastAsia="SimSun" w:cs="Calibri"/>
          <w:color w:val="0000FF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4"/>
          <w:rFonts w:hint="default" w:ascii="Calibri" w:hAnsi="Calibri" w:eastAsia="SimSun" w:cs="Calibri"/>
          <w:kern w:val="0"/>
          <w:sz w:val="24"/>
          <w:szCs w:val="24"/>
          <w:lang w:val="en-US" w:eastAsia="zh-CN" w:bidi="ar"/>
        </w:rPr>
        <w:t>www</w:t>
      </w:r>
      <w:r>
        <w:rPr>
          <w:rStyle w:val="4"/>
          <w:rFonts w:hint="default" w:ascii="Calibri" w:hAnsi="Calibri" w:eastAsia="SimSun" w:cs="Calibri"/>
          <w:kern w:val="0"/>
          <w:sz w:val="24"/>
          <w:szCs w:val="24"/>
          <w:lang w:val="cs-CZ" w:eastAsia="zh-CN" w:bidi="ar"/>
        </w:rPr>
        <w:t>.moliplay.cz</w:t>
      </w:r>
      <w:r>
        <w:rPr>
          <w:rFonts w:hint="default" w:ascii="Calibri" w:hAnsi="Calibri" w:eastAsia="SimSun" w:cs="Calibri"/>
          <w:color w:val="0000FF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Calibri" w:hAnsi="Calibri" w:eastAsia="SimSun" w:cs="Calibri"/>
          <w:color w:val="0000FF"/>
          <w:kern w:val="0"/>
          <w:sz w:val="24"/>
          <w:szCs w:val="24"/>
          <w:lang w:val="cs-CZ" w:eastAsia="zh-CN" w:bidi="ar"/>
        </w:rPr>
        <w:t xml:space="preserve"> </w:t>
      </w:r>
      <w:r>
        <w:rPr>
          <w:rFonts w:hint="default" w:ascii="Calibri" w:hAnsi="Calibri" w:eastAsia="SimSun" w:cs="Calibri"/>
          <w:color w:val="0000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 xml:space="preserve">zakoupil/-a výrobek značky ...................................... 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 xml:space="preserve">Toto zboží nyní přestalo správně pracovat.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 xml:space="preserve">Popis závady: ……………………………………………………..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 xml:space="preserve">Číslo objednávky/faktury: ……………………………………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 xml:space="preserve">Předem děkuji za kladné vyřízení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 xml:space="preserve">.............................................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 xml:space="preserve">(vlastnoruční podpis)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SimSun" w:cs="Calibri"/>
          <w:color w:val="000000"/>
          <w:kern w:val="0"/>
          <w:sz w:val="24"/>
          <w:szCs w:val="24"/>
          <w:lang w:val="en-US" w:eastAsia="zh-CN" w:bidi="ar"/>
        </w:rPr>
        <w:t>Přílohy: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77DD7"/>
    <w:rsid w:val="54EF4676"/>
    <w:rsid w:val="6DB7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2023-01-30T19:29:00Z</dcterms:created>
  <dc:creator>google1597319170</dc:creator>
  <cp:lastModifiedBy>google1597319170</cp:lastModifiedBy>
  <dcterms:modified xsi:type="dcterms:W3CDTF">2023-01-30T19:30:27Z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C5595C5FC016493CA593F813021DFB41</vt:lpwstr>
  </property>
</Properties>
</file>